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49C83" w14:textId="77777777" w:rsidR="0035310E" w:rsidRDefault="00000000">
      <w:pPr>
        <w:rPr>
          <w:rFonts w:ascii="黑体" w:eastAsia="黑体" w:hAnsi="黑体" w:cs="WDSUHS+FZXiaoBiaoSong-B05S" w:hint="eastAsia"/>
          <w:color w:val="000000"/>
          <w:spacing w:val="12"/>
          <w:sz w:val="32"/>
          <w:szCs w:val="32"/>
        </w:rPr>
      </w:pPr>
      <w:r>
        <w:rPr>
          <w:rFonts w:ascii="黑体" w:eastAsia="黑体" w:hAnsi="黑体" w:cs="WDSUHS+FZXiaoBiaoSong-B05S" w:hint="eastAsia"/>
          <w:color w:val="000000"/>
          <w:spacing w:val="12"/>
          <w:sz w:val="32"/>
          <w:szCs w:val="32"/>
        </w:rPr>
        <w:t>附件2</w:t>
      </w:r>
    </w:p>
    <w:p w14:paraId="4E24F9DF" w14:textId="77777777" w:rsidR="0035310E" w:rsidRDefault="00000000">
      <w:pPr>
        <w:spacing w:line="560" w:lineRule="exact"/>
        <w:jc w:val="center"/>
        <w:rPr>
          <w:rFonts w:ascii="方正小标宋简体" w:eastAsia="方正小标宋简体" w:hAnsi="仿宋" w:cs="Arial" w:hint="eastAsia"/>
          <w:sz w:val="40"/>
          <w:szCs w:val="40"/>
        </w:rPr>
      </w:pPr>
      <w:r>
        <w:rPr>
          <w:rFonts w:ascii="方正小标宋简体" w:eastAsia="方正小标宋简体" w:hAnsi="仿宋" w:cs="Arial" w:hint="eastAsia"/>
          <w:sz w:val="40"/>
          <w:szCs w:val="40"/>
        </w:rPr>
        <w:t>2026年国家级武术散打裁判员技术等级认证考试班</w:t>
      </w:r>
    </w:p>
    <w:p w14:paraId="7B92C742" w14:textId="77777777" w:rsidR="0035310E" w:rsidRDefault="00000000">
      <w:pPr>
        <w:spacing w:line="560" w:lineRule="exact"/>
        <w:jc w:val="center"/>
        <w:rPr>
          <w:rFonts w:ascii="方正小标宋简体" w:eastAsia="方正小标宋简体" w:hAnsi="仿宋" w:cs="Arial" w:hint="eastAsia"/>
          <w:sz w:val="40"/>
          <w:szCs w:val="40"/>
        </w:rPr>
      </w:pPr>
      <w:r>
        <w:rPr>
          <w:rFonts w:ascii="方正小标宋简体" w:eastAsia="方正小标宋简体" w:hAnsi="仿宋" w:cs="Arial" w:hint="eastAsia"/>
          <w:sz w:val="40"/>
          <w:szCs w:val="40"/>
        </w:rPr>
        <w:t>暨全国武术散打裁判员培训班报名</w:t>
      </w:r>
      <w:r>
        <w:rPr>
          <w:rFonts w:ascii="方正小标宋简体" w:eastAsia="方正小标宋简体" w:hAnsi="仿宋" w:cs="仿宋" w:hint="eastAsia"/>
          <w:sz w:val="40"/>
          <w:szCs w:val="40"/>
        </w:rPr>
        <w:t>汇总表</w:t>
      </w:r>
    </w:p>
    <w:tbl>
      <w:tblPr>
        <w:tblW w:w="148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"/>
        <w:gridCol w:w="1056"/>
        <w:gridCol w:w="1213"/>
        <w:gridCol w:w="851"/>
        <w:gridCol w:w="850"/>
        <w:gridCol w:w="1418"/>
        <w:gridCol w:w="1417"/>
        <w:gridCol w:w="1418"/>
        <w:gridCol w:w="1418"/>
        <w:gridCol w:w="1417"/>
        <w:gridCol w:w="1418"/>
        <w:gridCol w:w="1559"/>
      </w:tblGrid>
      <w:tr w:rsidR="0035310E" w14:paraId="4858A658" w14:textId="77777777">
        <w:trPr>
          <w:trHeight w:val="851"/>
          <w:jc w:val="center"/>
        </w:trPr>
        <w:tc>
          <w:tcPr>
            <w:tcW w:w="850" w:type="dxa"/>
            <w:vAlign w:val="center"/>
          </w:tcPr>
          <w:p w14:paraId="48F33AB8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056" w:type="dxa"/>
            <w:vAlign w:val="center"/>
          </w:tcPr>
          <w:p w14:paraId="3620758B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28"/>
                <w:szCs w:val="28"/>
              </w:rPr>
              <w:t>类别</w:t>
            </w:r>
          </w:p>
        </w:tc>
        <w:tc>
          <w:tcPr>
            <w:tcW w:w="1213" w:type="dxa"/>
            <w:vAlign w:val="center"/>
          </w:tcPr>
          <w:p w14:paraId="164A2107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851" w:type="dxa"/>
            <w:vAlign w:val="center"/>
          </w:tcPr>
          <w:p w14:paraId="34E1C09E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850" w:type="dxa"/>
            <w:vAlign w:val="center"/>
          </w:tcPr>
          <w:p w14:paraId="53A73448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1418" w:type="dxa"/>
            <w:vAlign w:val="center"/>
          </w:tcPr>
          <w:p w14:paraId="508D818D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417" w:type="dxa"/>
            <w:vAlign w:val="center"/>
          </w:tcPr>
          <w:p w14:paraId="5FAFDE6E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裁判等级</w:t>
            </w:r>
          </w:p>
        </w:tc>
        <w:tc>
          <w:tcPr>
            <w:tcW w:w="1418" w:type="dxa"/>
            <w:vAlign w:val="center"/>
          </w:tcPr>
          <w:p w14:paraId="78F5047D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运动等级</w:t>
            </w:r>
          </w:p>
        </w:tc>
        <w:tc>
          <w:tcPr>
            <w:tcW w:w="1418" w:type="dxa"/>
            <w:vAlign w:val="center"/>
          </w:tcPr>
          <w:p w14:paraId="6ABA2A24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1417" w:type="dxa"/>
            <w:vAlign w:val="center"/>
          </w:tcPr>
          <w:p w14:paraId="02EF954D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418" w:type="dxa"/>
            <w:vAlign w:val="center"/>
          </w:tcPr>
          <w:p w14:paraId="3C3F65DE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1559" w:type="dxa"/>
            <w:vAlign w:val="center"/>
          </w:tcPr>
          <w:p w14:paraId="6733C6A5" w14:textId="77777777" w:rsidR="0035310E" w:rsidRDefault="00000000">
            <w:pPr>
              <w:widowControl/>
              <w:jc w:val="center"/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职称/职务</w:t>
            </w:r>
          </w:p>
        </w:tc>
      </w:tr>
      <w:tr w:rsidR="0035310E" w14:paraId="13A140CA" w14:textId="77777777">
        <w:trPr>
          <w:trHeight w:val="851"/>
          <w:jc w:val="center"/>
        </w:trPr>
        <w:tc>
          <w:tcPr>
            <w:tcW w:w="850" w:type="dxa"/>
            <w:vAlign w:val="center"/>
          </w:tcPr>
          <w:p w14:paraId="0BF26838" w14:textId="77777777" w:rsidR="0035310E" w:rsidRDefault="00000000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56" w:type="dxa"/>
            <w:vAlign w:val="center"/>
          </w:tcPr>
          <w:p w14:paraId="6D94F58C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 w14:paraId="069CE776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4C68470C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577A8581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12608028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1B212D4A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62D3308B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5AFA3B55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4CC308DD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7137F015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0A0241C1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35310E" w14:paraId="33460DEE" w14:textId="77777777">
        <w:trPr>
          <w:trHeight w:val="851"/>
          <w:jc w:val="center"/>
        </w:trPr>
        <w:tc>
          <w:tcPr>
            <w:tcW w:w="850" w:type="dxa"/>
            <w:vAlign w:val="center"/>
          </w:tcPr>
          <w:p w14:paraId="2C3F3749" w14:textId="77777777" w:rsidR="0035310E" w:rsidRDefault="00000000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056" w:type="dxa"/>
            <w:vAlign w:val="center"/>
          </w:tcPr>
          <w:p w14:paraId="1038C450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 w14:paraId="6CCFEDE7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7FE6A3A3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4E2093A2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52CC8B96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0C13DC40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70F54629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0C91749B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43330C64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186F2701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7B38208F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35310E" w14:paraId="215083C9" w14:textId="77777777">
        <w:trPr>
          <w:trHeight w:val="851"/>
          <w:jc w:val="center"/>
        </w:trPr>
        <w:tc>
          <w:tcPr>
            <w:tcW w:w="850" w:type="dxa"/>
            <w:vAlign w:val="center"/>
          </w:tcPr>
          <w:p w14:paraId="2191203B" w14:textId="77777777" w:rsidR="0035310E" w:rsidRDefault="00000000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056" w:type="dxa"/>
            <w:vAlign w:val="center"/>
          </w:tcPr>
          <w:p w14:paraId="578E36D2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 w14:paraId="05DA09C2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18B5076F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73EAEA63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162ED998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1E5E58FD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2488A14D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28A0D413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3CF4B338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128C4EC7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2BB6DD32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35310E" w14:paraId="104A03CD" w14:textId="77777777">
        <w:trPr>
          <w:trHeight w:val="851"/>
          <w:jc w:val="center"/>
        </w:trPr>
        <w:tc>
          <w:tcPr>
            <w:tcW w:w="850" w:type="dxa"/>
            <w:vAlign w:val="center"/>
          </w:tcPr>
          <w:p w14:paraId="28DC6779" w14:textId="77777777" w:rsidR="0035310E" w:rsidRDefault="00000000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056" w:type="dxa"/>
            <w:vAlign w:val="center"/>
          </w:tcPr>
          <w:p w14:paraId="2A7A624D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 w14:paraId="3419F98B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63870D9B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4F21D16B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5F6BD51A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46DB417A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646BC8E6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160708C2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26E7AEDA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212BB9C3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25823C24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35310E" w14:paraId="0A5530F1" w14:textId="77777777">
        <w:trPr>
          <w:trHeight w:val="851"/>
          <w:jc w:val="center"/>
        </w:trPr>
        <w:tc>
          <w:tcPr>
            <w:tcW w:w="850" w:type="dxa"/>
            <w:vAlign w:val="center"/>
          </w:tcPr>
          <w:p w14:paraId="02809755" w14:textId="77777777" w:rsidR="0035310E" w:rsidRDefault="00000000">
            <w:pPr>
              <w:widowControl/>
              <w:spacing w:line="400" w:lineRule="exact"/>
              <w:jc w:val="center"/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…</w:t>
            </w:r>
          </w:p>
        </w:tc>
        <w:tc>
          <w:tcPr>
            <w:tcW w:w="1056" w:type="dxa"/>
            <w:vAlign w:val="center"/>
          </w:tcPr>
          <w:p w14:paraId="1A3A52C6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kern w:val="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 w14:paraId="4A8646EE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14:paraId="1C5BF081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14:paraId="0E2648C0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6DC1B6F4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3B949A3D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4EEDE9B4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182B8C8A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59BB3E0F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7F489A90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14:paraId="1F5E93B4" w14:textId="77777777" w:rsidR="0035310E" w:rsidRDefault="0035310E">
            <w:pPr>
              <w:widowControl/>
              <w:spacing w:line="400" w:lineRule="exac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</w:tbl>
    <w:p w14:paraId="01434B25" w14:textId="77777777" w:rsidR="0035310E" w:rsidRDefault="00000000">
      <w:pPr>
        <w:ind w:leftChars="-15" w:left="209" w:hangingChars="100" w:hanging="240"/>
        <w:rPr>
          <w:rFonts w:ascii="仿宋" w:eastAsia="仿宋" w:hAnsi="仿宋" w:hint="eastAsia"/>
          <w:kern w:val="0"/>
          <w:sz w:val="24"/>
        </w:rPr>
      </w:pPr>
      <w:r>
        <w:rPr>
          <w:rFonts w:ascii="仿宋" w:eastAsia="仿宋" w:hAnsi="仿宋" w:hint="eastAsia"/>
          <w:kern w:val="0"/>
          <w:sz w:val="24"/>
        </w:rPr>
        <w:t>注：1.类别栏请填写“晋级”、“复考”或“培训”。</w:t>
      </w:r>
    </w:p>
    <w:p w14:paraId="66057F8F" w14:textId="77777777" w:rsidR="0035310E" w:rsidRDefault="00000000">
      <w:pPr>
        <w:ind w:leftChars="-15" w:left="209" w:hangingChars="100" w:hanging="240"/>
        <w:rPr>
          <w:rFonts w:ascii="仿宋" w:eastAsia="仿宋" w:hAnsi="仿宋" w:hint="eastAsia"/>
          <w:kern w:val="0"/>
          <w:sz w:val="24"/>
        </w:rPr>
      </w:pPr>
      <w:r>
        <w:rPr>
          <w:rFonts w:ascii="仿宋" w:eastAsia="仿宋" w:hAnsi="仿宋" w:hint="eastAsia"/>
          <w:kern w:val="0"/>
          <w:sz w:val="24"/>
        </w:rPr>
        <w:t xml:space="preserve">    2.等级栏请填写目前裁判员等级。</w:t>
      </w:r>
    </w:p>
    <w:p w14:paraId="436177CA" w14:textId="77777777" w:rsidR="0035310E" w:rsidRDefault="00000000">
      <w:pPr>
        <w:ind w:leftChars="-15" w:left="209" w:hangingChars="100" w:hanging="240"/>
        <w:rPr>
          <w:rFonts w:ascii="仿宋" w:eastAsia="仿宋" w:hAnsi="仿宋" w:hint="eastAsia"/>
          <w:kern w:val="0"/>
          <w:sz w:val="24"/>
        </w:rPr>
      </w:pPr>
      <w:r>
        <w:rPr>
          <w:rFonts w:ascii="仿宋" w:eastAsia="仿宋" w:hAnsi="仿宋" w:hint="eastAsia"/>
          <w:kern w:val="0"/>
          <w:sz w:val="24"/>
        </w:rPr>
        <w:t xml:space="preserve">    3.如为国际级运动健将，请在备注栏填写“国际级运动健将”。</w:t>
      </w:r>
    </w:p>
    <w:sectPr w:rsidR="0035310E">
      <w:footerReference w:type="even" r:id="rId6"/>
      <w:footerReference w:type="default" r:id="rId7"/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A224D" w14:textId="77777777" w:rsidR="007C3A5C" w:rsidRDefault="007C3A5C">
      <w:r>
        <w:separator/>
      </w:r>
    </w:p>
  </w:endnote>
  <w:endnote w:type="continuationSeparator" w:id="0">
    <w:p w14:paraId="2E0D20C0" w14:textId="77777777" w:rsidR="007C3A5C" w:rsidRDefault="007C3A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DSUHS+FZXiaoBiaoSong-B05S">
    <w:altName w:val="Segoe Print"/>
    <w:charset w:val="01"/>
    <w:family w:val="modern"/>
    <w:pitch w:val="default"/>
    <w:sig w:usb0="00000000" w:usb1="00000000" w:usb2="01010101" w:usb3="01010101" w:csb0="01010101" w:csb1="01010101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E4F9D" w14:textId="77777777" w:rsidR="0035310E" w:rsidRDefault="00000000">
    <w:pPr>
      <w:pStyle w:val="a3"/>
      <w:rPr>
        <w:rFonts w:ascii="仿宋" w:eastAsia="仿宋" w:hAnsi="仿宋" w:hint="eastAsia"/>
        <w:sz w:val="32"/>
        <w:szCs w:val="32"/>
      </w:rPr>
    </w:pPr>
    <w:r>
      <w:rPr>
        <w:rFonts w:ascii="仿宋" w:eastAsia="仿宋" w:hAnsi="仿宋"/>
        <w:sz w:val="32"/>
        <w:szCs w:val="32"/>
      </w:rPr>
      <w:t xml:space="preserve">— </w:t>
    </w:r>
    <w:r>
      <w:rPr>
        <w:rFonts w:ascii="仿宋" w:eastAsia="仿宋" w:hAnsi="仿宋"/>
        <w:sz w:val="32"/>
        <w:szCs w:val="32"/>
      </w:rPr>
      <w:fldChar w:fldCharType="begin"/>
    </w:r>
    <w:r>
      <w:rPr>
        <w:rFonts w:ascii="仿宋" w:eastAsia="仿宋" w:hAnsi="仿宋"/>
        <w:sz w:val="32"/>
        <w:szCs w:val="32"/>
      </w:rPr>
      <w:instrText>PAGE   \* MERGEFORMAT</w:instrText>
    </w:r>
    <w:r>
      <w:rPr>
        <w:rFonts w:ascii="仿宋" w:eastAsia="仿宋" w:hAnsi="仿宋"/>
        <w:sz w:val="32"/>
        <w:szCs w:val="32"/>
      </w:rPr>
      <w:fldChar w:fldCharType="separate"/>
    </w:r>
    <w:r>
      <w:rPr>
        <w:rFonts w:ascii="仿宋" w:eastAsia="仿宋" w:hAnsi="仿宋"/>
        <w:sz w:val="32"/>
        <w:szCs w:val="32"/>
        <w:lang w:val="zh-CN"/>
      </w:rPr>
      <w:t>8</w:t>
    </w:r>
    <w:r>
      <w:rPr>
        <w:rFonts w:ascii="仿宋" w:eastAsia="仿宋" w:hAnsi="仿宋"/>
        <w:sz w:val="32"/>
        <w:szCs w:val="32"/>
      </w:rPr>
      <w:fldChar w:fldCharType="end"/>
    </w:r>
    <w:r>
      <w:rPr>
        <w:rFonts w:ascii="仿宋" w:eastAsia="仿宋" w:hAnsi="仿宋" w:hint="eastAsia"/>
        <w:sz w:val="32"/>
        <w:szCs w:val="32"/>
      </w:rPr>
      <w:t xml:space="preserve"> </w:t>
    </w:r>
    <w:r>
      <w:rPr>
        <w:rFonts w:ascii="仿宋" w:eastAsia="仿宋" w:hAnsi="仿宋"/>
        <w:sz w:val="32"/>
        <w:szCs w:val="32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98302" w14:textId="77777777" w:rsidR="0035310E" w:rsidRDefault="00000000">
    <w:pPr>
      <w:pStyle w:val="a3"/>
      <w:jc w:val="right"/>
      <w:rPr>
        <w:rFonts w:ascii="仿宋" w:eastAsia="仿宋" w:hAnsi="仿宋" w:hint="eastAsia"/>
        <w:sz w:val="32"/>
        <w:szCs w:val="30"/>
      </w:rPr>
    </w:pPr>
    <w:r>
      <w:rPr>
        <w:rFonts w:ascii="仿宋" w:eastAsia="仿宋" w:hAnsi="仿宋"/>
        <w:sz w:val="32"/>
        <w:szCs w:val="30"/>
      </w:rPr>
      <w:t xml:space="preserve">— </w:t>
    </w:r>
    <w:r>
      <w:rPr>
        <w:rFonts w:ascii="仿宋" w:eastAsia="仿宋" w:hAnsi="仿宋"/>
        <w:sz w:val="32"/>
        <w:szCs w:val="30"/>
      </w:rPr>
      <w:fldChar w:fldCharType="begin"/>
    </w:r>
    <w:r>
      <w:rPr>
        <w:rFonts w:ascii="仿宋" w:eastAsia="仿宋" w:hAnsi="仿宋"/>
        <w:sz w:val="32"/>
        <w:szCs w:val="30"/>
      </w:rPr>
      <w:instrText>PAGE   \* MERGEFORMAT</w:instrText>
    </w:r>
    <w:r>
      <w:rPr>
        <w:rFonts w:ascii="仿宋" w:eastAsia="仿宋" w:hAnsi="仿宋"/>
        <w:sz w:val="32"/>
        <w:szCs w:val="30"/>
      </w:rPr>
      <w:fldChar w:fldCharType="separate"/>
    </w:r>
    <w:r>
      <w:rPr>
        <w:rFonts w:ascii="仿宋" w:eastAsia="仿宋" w:hAnsi="仿宋"/>
        <w:sz w:val="32"/>
        <w:szCs w:val="30"/>
        <w:lang w:val="zh-CN"/>
      </w:rPr>
      <w:t>3</w:t>
    </w:r>
    <w:r>
      <w:rPr>
        <w:rFonts w:ascii="仿宋" w:eastAsia="仿宋" w:hAnsi="仿宋"/>
        <w:sz w:val="32"/>
        <w:szCs w:val="30"/>
      </w:rPr>
      <w:fldChar w:fldCharType="end"/>
    </w:r>
    <w:r>
      <w:rPr>
        <w:rFonts w:ascii="仿宋" w:eastAsia="仿宋" w:hAnsi="仿宋" w:hint="eastAsia"/>
        <w:sz w:val="32"/>
        <w:szCs w:val="30"/>
      </w:rPr>
      <w:t xml:space="preserve"> </w:t>
    </w:r>
    <w:r>
      <w:rPr>
        <w:rFonts w:ascii="仿宋" w:eastAsia="仿宋" w:hAnsi="仿宋"/>
        <w:sz w:val="32"/>
        <w:szCs w:val="30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804FF6" w14:textId="77777777" w:rsidR="007C3A5C" w:rsidRDefault="007C3A5C">
      <w:r>
        <w:separator/>
      </w:r>
    </w:p>
  </w:footnote>
  <w:footnote w:type="continuationSeparator" w:id="0">
    <w:p w14:paraId="76969081" w14:textId="77777777" w:rsidR="007C3A5C" w:rsidRDefault="007C3A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5603"/>
    <w:rsid w:val="00054D42"/>
    <w:rsid w:val="001527B8"/>
    <w:rsid w:val="001724CB"/>
    <w:rsid w:val="001E3E4A"/>
    <w:rsid w:val="001E7B11"/>
    <w:rsid w:val="00203BCD"/>
    <w:rsid w:val="00217DB2"/>
    <w:rsid w:val="0023560C"/>
    <w:rsid w:val="002607E8"/>
    <w:rsid w:val="002A2EFE"/>
    <w:rsid w:val="002E4641"/>
    <w:rsid w:val="002F16B4"/>
    <w:rsid w:val="002F5603"/>
    <w:rsid w:val="0035310E"/>
    <w:rsid w:val="00470303"/>
    <w:rsid w:val="004D194B"/>
    <w:rsid w:val="004E5CE9"/>
    <w:rsid w:val="00547D9C"/>
    <w:rsid w:val="005B3051"/>
    <w:rsid w:val="0061597D"/>
    <w:rsid w:val="00651D54"/>
    <w:rsid w:val="00657985"/>
    <w:rsid w:val="00672615"/>
    <w:rsid w:val="006827A5"/>
    <w:rsid w:val="007C3A5C"/>
    <w:rsid w:val="008337AB"/>
    <w:rsid w:val="00890663"/>
    <w:rsid w:val="00894861"/>
    <w:rsid w:val="008A4CD5"/>
    <w:rsid w:val="00941E06"/>
    <w:rsid w:val="00976424"/>
    <w:rsid w:val="00A14873"/>
    <w:rsid w:val="00A34E32"/>
    <w:rsid w:val="00A34F2C"/>
    <w:rsid w:val="00AB4C92"/>
    <w:rsid w:val="00B0380D"/>
    <w:rsid w:val="00B31D5E"/>
    <w:rsid w:val="00BB6A15"/>
    <w:rsid w:val="00BC053E"/>
    <w:rsid w:val="00BD76B3"/>
    <w:rsid w:val="00C6029B"/>
    <w:rsid w:val="00C755A1"/>
    <w:rsid w:val="00CF3CAC"/>
    <w:rsid w:val="00D5479D"/>
    <w:rsid w:val="00DA08FF"/>
    <w:rsid w:val="00E658EB"/>
    <w:rsid w:val="00E772C4"/>
    <w:rsid w:val="00E808EA"/>
    <w:rsid w:val="00ED003F"/>
    <w:rsid w:val="00EE46D9"/>
    <w:rsid w:val="00F54CB7"/>
    <w:rsid w:val="34F61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397D1B"/>
  <w15:docId w15:val="{2FDA3833-41F9-4DE9-93E5-3339F1B93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C6029B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C6029B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214</Characters>
  <Application>Microsoft Office Word</Application>
  <DocSecurity>0</DocSecurity>
  <Lines>1</Lines>
  <Paragraphs>1</Paragraphs>
  <ScaleCrop>false</ScaleCrop>
  <Company/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COC</dc:creator>
  <cp:lastModifiedBy>峙 梁</cp:lastModifiedBy>
  <cp:revision>2</cp:revision>
  <dcterms:created xsi:type="dcterms:W3CDTF">2026-02-10T13:08:00Z</dcterms:created>
  <dcterms:modified xsi:type="dcterms:W3CDTF">2026-02-10T13:08:00Z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eyJoZGlkIjoiMWRkNjU3OGM2ZWZlODQwNTY4NTIwMzc3NDgwYzU3YTIiLCJ1c2VySWQiOiIzMDE0MjU3MTgifQ==</vt:lpwstr>
  </property>
  <property fmtid="{D5CDD505-2E9C-101B-9397-08002B2CF9AE}" pid="3" name="KSOProductBuildVer">
    <vt:lpwstr>2052-12.1.0.25225</vt:lpwstr>
  </property>
  <property fmtid="{D5CDD505-2E9C-101B-9397-08002B2CF9AE}" pid="4" name="ICV">
    <vt:lpwstr>F98C2F6F7CDA457582D29D379FFC257B_13</vt:lpwstr>
  </property>
</Properties>
</file>